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F76E9">
      <w:pPr>
        <w:spacing w:before="156" w:beforeLines="50"/>
        <w:jc w:val="center"/>
      </w:pPr>
      <w:r>
        <w:drawing>
          <wp:inline distT="0" distB="0" distL="0" distR="0">
            <wp:extent cx="1562100" cy="372745"/>
            <wp:effectExtent l="0" t="0" r="0" b="8255"/>
            <wp:docPr id="810589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89402"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8040" cy="381970"/>
                    </a:xfrm>
                    <a:prstGeom prst="rect">
                      <a:avLst/>
                    </a:prstGeom>
                  </pic:spPr>
                </pic:pic>
              </a:graphicData>
            </a:graphic>
          </wp:inline>
        </w:drawing>
      </w:r>
      <w:r>
        <w:rPr>
          <w:rFonts w:hint="eastAsia"/>
        </w:rPr>
        <w:t xml:space="preserve">   </w:t>
      </w:r>
      <w:bookmarkStart w:id="0" w:name="_GoBack"/>
      <w:bookmarkEnd w:id="0"/>
    </w:p>
    <w:tbl>
      <w:tblPr>
        <w:tblStyle w:val="15"/>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5"/>
        <w:gridCol w:w="2268"/>
        <w:gridCol w:w="3033"/>
        <w:gridCol w:w="2410"/>
      </w:tblGrid>
      <w:tr w14:paraId="77B6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2065" w:type="dxa"/>
            <w:vAlign w:val="center"/>
          </w:tcPr>
          <w:p w14:paraId="1D7079B1">
            <w:pPr>
              <w:rPr>
                <w:rFonts w:ascii="Times New Roman" w:hAnsi="Times New Roman" w:cs="Times New Roman"/>
                <w:bCs/>
                <w:sz w:val="24"/>
              </w:rPr>
            </w:pPr>
            <w:r>
              <w:rPr>
                <w:rFonts w:ascii="Times New Roman" w:hAnsi="Times New Roman" w:cs="Times New Roman"/>
                <w:bCs/>
                <w:sz w:val="24"/>
              </w:rPr>
              <w:t>Name</w:t>
            </w:r>
          </w:p>
        </w:tc>
        <w:tc>
          <w:tcPr>
            <w:tcW w:w="5301" w:type="dxa"/>
            <w:gridSpan w:val="2"/>
            <w:vAlign w:val="center"/>
          </w:tcPr>
          <w:p w14:paraId="7EF93032">
            <w:pPr>
              <w:rPr>
                <w:rFonts w:ascii="Times New Roman" w:hAnsi="Times New Roman" w:cs="Times New Roman"/>
                <w:bCs/>
                <w:sz w:val="24"/>
              </w:rPr>
            </w:pPr>
          </w:p>
        </w:tc>
        <w:tc>
          <w:tcPr>
            <w:tcW w:w="2410" w:type="dxa"/>
            <w:vMerge w:val="restart"/>
            <w:vAlign w:val="center"/>
          </w:tcPr>
          <w:p w14:paraId="38BAF782">
            <w:pPr>
              <w:jc w:val="center"/>
              <w:rPr>
                <w:rFonts w:ascii="Times New Roman" w:hAnsi="Times New Roman" w:cs="Times New Roman"/>
                <w:bCs/>
                <w:color w:val="000000" w:themeColor="text1"/>
                <w:sz w:val="24"/>
                <w14:textFill>
                  <w14:solidFill>
                    <w14:schemeClr w14:val="tx1"/>
                  </w14:solidFill>
                </w14:textFill>
              </w:rPr>
            </w:pPr>
            <w:r>
              <w:rPr>
                <w:rFonts w:hint="eastAsia" w:ascii="Times New Roman" w:hAnsi="Times New Roman" w:cs="Times New Roman"/>
                <w:bCs/>
                <w:color w:val="000000" w:themeColor="text1"/>
                <w:sz w:val="24"/>
                <w14:textFill>
                  <w14:solidFill>
                    <w14:schemeClr w14:val="tx1"/>
                  </w14:solidFill>
                </w14:textFill>
              </w:rPr>
              <w:t>P</w:t>
            </w:r>
            <w:r>
              <w:rPr>
                <w:rFonts w:ascii="Times New Roman" w:hAnsi="Times New Roman" w:cs="Times New Roman"/>
                <w:bCs/>
                <w:color w:val="000000" w:themeColor="text1"/>
                <w:sz w:val="24"/>
                <w14:textFill>
                  <w14:solidFill>
                    <w14:schemeClr w14:val="tx1"/>
                  </w14:solidFill>
                </w14:textFill>
              </w:rPr>
              <w:t>hoto</w:t>
            </w:r>
          </w:p>
        </w:tc>
      </w:tr>
      <w:tr w14:paraId="12B8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2065" w:type="dxa"/>
            <w:vAlign w:val="center"/>
          </w:tcPr>
          <w:p w14:paraId="1E487136">
            <w:pPr>
              <w:jc w:val="left"/>
              <w:rPr>
                <w:rFonts w:ascii="Times New Roman" w:hAnsi="Times New Roman" w:cs="Times New Roman"/>
                <w:bCs/>
                <w:sz w:val="24"/>
              </w:rPr>
            </w:pPr>
            <w:r>
              <w:rPr>
                <w:rFonts w:ascii="Times New Roman" w:hAnsi="Times New Roman" w:cs="Times New Roman"/>
                <w:bCs/>
                <w:sz w:val="24"/>
              </w:rPr>
              <w:t>Affiliation</w:t>
            </w:r>
          </w:p>
        </w:tc>
        <w:tc>
          <w:tcPr>
            <w:tcW w:w="5301" w:type="dxa"/>
            <w:gridSpan w:val="2"/>
            <w:vAlign w:val="center"/>
          </w:tcPr>
          <w:p w14:paraId="5C2BF610">
            <w:pPr>
              <w:jc w:val="left"/>
              <w:rPr>
                <w:rFonts w:ascii="Times New Roman" w:hAnsi="Times New Roman" w:cs="Times New Roman"/>
                <w:bCs/>
                <w:sz w:val="24"/>
              </w:rPr>
            </w:pPr>
          </w:p>
        </w:tc>
        <w:tc>
          <w:tcPr>
            <w:tcW w:w="2410" w:type="dxa"/>
            <w:vMerge w:val="continue"/>
            <w:vAlign w:val="center"/>
          </w:tcPr>
          <w:p w14:paraId="1D8BAEAA">
            <w:pPr>
              <w:jc w:val="left"/>
              <w:rPr>
                <w:rFonts w:ascii="Times New Roman" w:hAnsi="Times New Roman" w:cs="Times New Roman"/>
                <w:bCs/>
                <w:sz w:val="24"/>
              </w:rPr>
            </w:pPr>
          </w:p>
        </w:tc>
      </w:tr>
      <w:tr w14:paraId="0092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2065" w:type="dxa"/>
            <w:vAlign w:val="center"/>
          </w:tcPr>
          <w:p w14:paraId="46E0852D">
            <w:pPr>
              <w:jc w:val="left"/>
              <w:rPr>
                <w:rFonts w:ascii="Times New Roman" w:hAnsi="Times New Roman" w:cs="Times New Roman"/>
                <w:bCs/>
                <w:sz w:val="24"/>
              </w:rPr>
            </w:pPr>
            <w:r>
              <w:rPr>
                <w:rFonts w:ascii="Times New Roman" w:hAnsi="Times New Roman" w:cs="Times New Roman"/>
                <w:bCs/>
                <w:sz w:val="24"/>
              </w:rPr>
              <w:t>Title (Prof./Dr.)</w:t>
            </w:r>
          </w:p>
        </w:tc>
        <w:tc>
          <w:tcPr>
            <w:tcW w:w="5301" w:type="dxa"/>
            <w:gridSpan w:val="2"/>
            <w:vAlign w:val="center"/>
          </w:tcPr>
          <w:p w14:paraId="2E61E5E4">
            <w:pPr>
              <w:jc w:val="left"/>
              <w:rPr>
                <w:rFonts w:ascii="Times New Roman" w:hAnsi="Times New Roman" w:cs="Times New Roman"/>
                <w:bCs/>
                <w:sz w:val="24"/>
              </w:rPr>
            </w:pPr>
          </w:p>
        </w:tc>
        <w:tc>
          <w:tcPr>
            <w:tcW w:w="2410" w:type="dxa"/>
            <w:vMerge w:val="continue"/>
            <w:vAlign w:val="center"/>
          </w:tcPr>
          <w:p w14:paraId="7CBD2DCC">
            <w:pPr>
              <w:jc w:val="left"/>
              <w:rPr>
                <w:rFonts w:ascii="Times New Roman" w:hAnsi="Times New Roman" w:cs="Times New Roman"/>
                <w:bCs/>
                <w:sz w:val="24"/>
              </w:rPr>
            </w:pPr>
          </w:p>
        </w:tc>
      </w:tr>
      <w:tr w14:paraId="043E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2065" w:type="dxa"/>
            <w:vAlign w:val="center"/>
          </w:tcPr>
          <w:p w14:paraId="1DB680B1">
            <w:pPr>
              <w:jc w:val="left"/>
              <w:rPr>
                <w:rFonts w:ascii="Times New Roman" w:hAnsi="Times New Roman" w:cs="Times New Roman"/>
                <w:bCs/>
                <w:sz w:val="24"/>
              </w:rPr>
            </w:pPr>
            <w:r>
              <w:rPr>
                <w:rFonts w:ascii="Times New Roman" w:hAnsi="Times New Roman" w:cs="Times New Roman"/>
                <w:bCs/>
                <w:sz w:val="24"/>
              </w:rPr>
              <w:t>Email</w:t>
            </w:r>
          </w:p>
        </w:tc>
        <w:tc>
          <w:tcPr>
            <w:tcW w:w="5301" w:type="dxa"/>
            <w:gridSpan w:val="2"/>
            <w:vAlign w:val="center"/>
          </w:tcPr>
          <w:p w14:paraId="7D73DA85">
            <w:pPr>
              <w:jc w:val="left"/>
              <w:rPr>
                <w:rFonts w:ascii="Times New Roman" w:hAnsi="Times New Roman" w:cs="Times New Roman"/>
                <w:bCs/>
                <w:sz w:val="24"/>
              </w:rPr>
            </w:pPr>
          </w:p>
        </w:tc>
        <w:tc>
          <w:tcPr>
            <w:tcW w:w="2410" w:type="dxa"/>
            <w:vMerge w:val="continue"/>
            <w:vAlign w:val="center"/>
          </w:tcPr>
          <w:p w14:paraId="60930BF3">
            <w:pPr>
              <w:jc w:val="left"/>
              <w:rPr>
                <w:rFonts w:ascii="Times New Roman" w:hAnsi="Times New Roman" w:cs="Times New Roman"/>
                <w:bCs/>
                <w:sz w:val="24"/>
              </w:rPr>
            </w:pPr>
          </w:p>
        </w:tc>
      </w:tr>
      <w:tr w14:paraId="1923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2065" w:type="dxa"/>
            <w:vAlign w:val="center"/>
          </w:tcPr>
          <w:p w14:paraId="661A0B1E">
            <w:pPr>
              <w:jc w:val="left"/>
              <w:rPr>
                <w:rFonts w:ascii="Times New Roman" w:hAnsi="Times New Roman" w:cs="Times New Roman"/>
                <w:bCs/>
                <w:sz w:val="24"/>
              </w:rPr>
            </w:pPr>
            <w:r>
              <w:rPr>
                <w:rFonts w:ascii="Times New Roman" w:hAnsi="Times New Roman" w:cs="Times New Roman"/>
                <w:bCs/>
                <w:sz w:val="24"/>
              </w:rPr>
              <w:t>Nationality</w:t>
            </w:r>
          </w:p>
        </w:tc>
        <w:tc>
          <w:tcPr>
            <w:tcW w:w="5301" w:type="dxa"/>
            <w:gridSpan w:val="2"/>
            <w:vAlign w:val="center"/>
          </w:tcPr>
          <w:p w14:paraId="10296561">
            <w:pPr>
              <w:jc w:val="left"/>
              <w:rPr>
                <w:rFonts w:ascii="Times New Roman" w:hAnsi="Times New Roman" w:cs="Times New Roman"/>
                <w:bCs/>
                <w:sz w:val="24"/>
              </w:rPr>
            </w:pPr>
          </w:p>
        </w:tc>
        <w:tc>
          <w:tcPr>
            <w:tcW w:w="2410" w:type="dxa"/>
            <w:vMerge w:val="continue"/>
            <w:vAlign w:val="center"/>
          </w:tcPr>
          <w:p w14:paraId="1F22E7CC">
            <w:pPr>
              <w:jc w:val="left"/>
              <w:rPr>
                <w:rFonts w:ascii="Times New Roman" w:hAnsi="Times New Roman" w:cs="Times New Roman"/>
                <w:bCs/>
                <w:sz w:val="24"/>
              </w:rPr>
            </w:pPr>
          </w:p>
        </w:tc>
      </w:tr>
      <w:tr w14:paraId="091A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2065" w:type="dxa"/>
            <w:vAlign w:val="center"/>
          </w:tcPr>
          <w:p w14:paraId="788F9F31">
            <w:pPr>
              <w:jc w:val="left"/>
              <w:rPr>
                <w:rFonts w:ascii="Times New Roman" w:hAnsi="Times New Roman" w:cs="Times New Roman"/>
                <w:bCs/>
                <w:sz w:val="24"/>
              </w:rPr>
            </w:pPr>
            <w:r>
              <w:rPr>
                <w:rFonts w:hint="eastAsia" w:ascii="Times New Roman" w:hAnsi="Times New Roman" w:cs="Times New Roman"/>
                <w:bCs/>
                <w:sz w:val="24"/>
              </w:rPr>
              <w:t>Education</w:t>
            </w:r>
          </w:p>
        </w:tc>
        <w:tc>
          <w:tcPr>
            <w:tcW w:w="5301" w:type="dxa"/>
            <w:gridSpan w:val="2"/>
            <w:vAlign w:val="center"/>
          </w:tcPr>
          <w:p w14:paraId="38DB1828">
            <w:pPr>
              <w:jc w:val="left"/>
              <w:rPr>
                <w:rFonts w:ascii="Times New Roman" w:hAnsi="Times New Roman" w:cs="Times New Roman"/>
                <w:bCs/>
                <w:sz w:val="24"/>
              </w:rPr>
            </w:pPr>
          </w:p>
        </w:tc>
        <w:tc>
          <w:tcPr>
            <w:tcW w:w="2410" w:type="dxa"/>
            <w:vAlign w:val="center"/>
          </w:tcPr>
          <w:p w14:paraId="483A8C06">
            <w:pPr>
              <w:jc w:val="left"/>
              <w:rPr>
                <w:rFonts w:ascii="Times New Roman" w:hAnsi="Times New Roman" w:cs="Times New Roman"/>
                <w:bCs/>
                <w:sz w:val="24"/>
              </w:rPr>
            </w:pPr>
          </w:p>
        </w:tc>
      </w:tr>
      <w:tr w14:paraId="217F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2065" w:type="dxa"/>
            <w:vAlign w:val="center"/>
          </w:tcPr>
          <w:p w14:paraId="5E530CCE">
            <w:pPr>
              <w:jc w:val="left"/>
              <w:rPr>
                <w:rFonts w:ascii="Times New Roman" w:hAnsi="Times New Roman" w:cs="Times New Roman"/>
                <w:bCs/>
                <w:sz w:val="24"/>
              </w:rPr>
            </w:pPr>
            <w:r>
              <w:rPr>
                <w:rFonts w:ascii="Times New Roman" w:hAnsi="Times New Roman" w:cs="Times New Roman"/>
                <w:bCs/>
                <w:sz w:val="24"/>
              </w:rPr>
              <w:t>Phone Number</w:t>
            </w:r>
          </w:p>
        </w:tc>
        <w:tc>
          <w:tcPr>
            <w:tcW w:w="2268" w:type="dxa"/>
            <w:vAlign w:val="center"/>
          </w:tcPr>
          <w:p w14:paraId="331F19B2">
            <w:pPr>
              <w:jc w:val="left"/>
              <w:rPr>
                <w:rFonts w:ascii="Times New Roman" w:hAnsi="Times New Roman" w:cs="Times New Roman"/>
                <w:bCs/>
                <w:sz w:val="24"/>
              </w:rPr>
            </w:pPr>
          </w:p>
        </w:tc>
        <w:tc>
          <w:tcPr>
            <w:tcW w:w="3033" w:type="dxa"/>
            <w:vAlign w:val="center"/>
          </w:tcPr>
          <w:p w14:paraId="4B2999DB">
            <w:pPr>
              <w:jc w:val="left"/>
              <w:rPr>
                <w:rFonts w:ascii="Times New Roman" w:hAnsi="Times New Roman" w:cs="Times New Roman"/>
                <w:bCs/>
                <w:sz w:val="24"/>
              </w:rPr>
            </w:pPr>
            <w:r>
              <w:rPr>
                <w:rFonts w:ascii="Times New Roman" w:hAnsi="Times New Roman" w:cs="Times New Roman"/>
                <w:bCs/>
                <w:sz w:val="24"/>
              </w:rPr>
              <w:t>Skype/WhatsApp</w:t>
            </w:r>
          </w:p>
        </w:tc>
        <w:tc>
          <w:tcPr>
            <w:tcW w:w="2410" w:type="dxa"/>
            <w:vAlign w:val="center"/>
          </w:tcPr>
          <w:p w14:paraId="16003862">
            <w:pPr>
              <w:jc w:val="left"/>
              <w:rPr>
                <w:rFonts w:ascii="Times New Roman" w:hAnsi="Times New Roman" w:cs="Times New Roman"/>
                <w:bCs/>
                <w:sz w:val="24"/>
              </w:rPr>
            </w:pPr>
          </w:p>
        </w:tc>
      </w:tr>
      <w:tr w14:paraId="517D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2065" w:type="dxa"/>
            <w:vAlign w:val="center"/>
          </w:tcPr>
          <w:p w14:paraId="3E3E28A9">
            <w:pPr>
              <w:jc w:val="left"/>
              <w:rPr>
                <w:rFonts w:ascii="Times New Roman" w:hAnsi="Times New Roman" w:cs="Times New Roman"/>
                <w:bCs/>
                <w:sz w:val="24"/>
              </w:rPr>
            </w:pPr>
            <w:r>
              <w:rPr>
                <w:rFonts w:ascii="Times New Roman" w:hAnsi="Times New Roman" w:cs="Times New Roman"/>
                <w:bCs/>
                <w:sz w:val="24"/>
              </w:rPr>
              <w:t>WeChat</w:t>
            </w:r>
          </w:p>
        </w:tc>
        <w:tc>
          <w:tcPr>
            <w:tcW w:w="2268" w:type="dxa"/>
            <w:vAlign w:val="center"/>
          </w:tcPr>
          <w:p w14:paraId="71AAA7E5">
            <w:pPr>
              <w:jc w:val="left"/>
              <w:rPr>
                <w:rFonts w:ascii="Times New Roman" w:hAnsi="Times New Roman" w:cs="Times New Roman"/>
                <w:bCs/>
                <w:sz w:val="24"/>
              </w:rPr>
            </w:pPr>
          </w:p>
        </w:tc>
        <w:tc>
          <w:tcPr>
            <w:tcW w:w="3033" w:type="dxa"/>
            <w:vAlign w:val="center"/>
          </w:tcPr>
          <w:p w14:paraId="3AF7E77D">
            <w:pPr>
              <w:jc w:val="left"/>
              <w:rPr>
                <w:rFonts w:ascii="Times New Roman" w:hAnsi="Times New Roman" w:cs="Times New Roman"/>
                <w:bCs/>
                <w:sz w:val="24"/>
              </w:rPr>
            </w:pPr>
            <w:r>
              <w:rPr>
                <w:rFonts w:ascii="Times New Roman" w:hAnsi="Times New Roman" w:cs="Times New Roman"/>
                <w:bCs/>
                <w:sz w:val="24"/>
              </w:rPr>
              <w:t>Position</w:t>
            </w:r>
            <w:r>
              <w:rPr>
                <w:rFonts w:hint="eastAsia" w:ascii="Times New Roman" w:hAnsi="Times New Roman" w:cs="Times New Roman"/>
                <w:bCs/>
                <w:sz w:val="24"/>
              </w:rPr>
              <w:t xml:space="preserve"> </w:t>
            </w:r>
            <w:r>
              <w:rPr>
                <w:rFonts w:ascii="Times New Roman" w:hAnsi="Times New Roman" w:cs="Times New Roman"/>
                <w:bCs/>
                <w:sz w:val="24"/>
              </w:rPr>
              <w:t>(Dean or</w:t>
            </w:r>
            <w:r>
              <w:rPr>
                <w:rFonts w:hint="eastAsia" w:ascii="Times New Roman" w:hAnsi="Times New Roman" w:cs="Times New Roman"/>
                <w:bCs/>
                <w:sz w:val="24"/>
              </w:rPr>
              <w:t xml:space="preserve"> </w:t>
            </w:r>
            <w:r>
              <w:rPr>
                <w:rFonts w:ascii="Times New Roman" w:hAnsi="Times New Roman" w:cs="Times New Roman"/>
                <w:bCs/>
                <w:sz w:val="24"/>
              </w:rPr>
              <w:t>Presiden</w:t>
            </w:r>
            <w:r>
              <w:rPr>
                <w:rFonts w:hint="eastAsia" w:ascii="Times New Roman" w:hAnsi="Times New Roman" w:cs="Times New Roman"/>
                <w:bCs/>
                <w:sz w:val="24"/>
              </w:rPr>
              <w:t>t</w:t>
            </w:r>
            <w:r>
              <w:rPr>
                <w:rFonts w:ascii="Times New Roman" w:hAnsi="Times New Roman" w:cs="Times New Roman"/>
                <w:bCs/>
                <w:sz w:val="24"/>
              </w:rPr>
              <w:t>)</w:t>
            </w:r>
          </w:p>
        </w:tc>
        <w:tc>
          <w:tcPr>
            <w:tcW w:w="2410" w:type="dxa"/>
            <w:vAlign w:val="center"/>
          </w:tcPr>
          <w:p w14:paraId="53788472">
            <w:pPr>
              <w:jc w:val="left"/>
              <w:rPr>
                <w:rFonts w:ascii="Times New Roman" w:hAnsi="Times New Roman" w:cs="Times New Roman"/>
                <w:bCs/>
                <w:sz w:val="24"/>
              </w:rPr>
            </w:pPr>
          </w:p>
        </w:tc>
      </w:tr>
      <w:tr w14:paraId="5C7D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center"/>
        </w:trPr>
        <w:tc>
          <w:tcPr>
            <w:tcW w:w="2065" w:type="dxa"/>
            <w:vAlign w:val="center"/>
          </w:tcPr>
          <w:p w14:paraId="6547A900">
            <w:pPr>
              <w:jc w:val="left"/>
              <w:rPr>
                <w:rFonts w:ascii="Times New Roman" w:hAnsi="Times New Roman" w:cs="Times New Roman"/>
                <w:bCs/>
                <w:sz w:val="24"/>
              </w:rPr>
            </w:pPr>
            <w:r>
              <w:rPr>
                <w:rFonts w:ascii="Times New Roman" w:hAnsi="Times New Roman" w:cs="Times New Roman"/>
                <w:bCs/>
                <w:sz w:val="24"/>
              </w:rPr>
              <w:t>Personal Web</w:t>
            </w:r>
            <w:r>
              <w:rPr>
                <w:rFonts w:hint="eastAsia" w:ascii="Times New Roman" w:hAnsi="Times New Roman" w:cs="Times New Roman"/>
                <w:bCs/>
                <w:sz w:val="24"/>
              </w:rPr>
              <w:t>s</w:t>
            </w:r>
            <w:r>
              <w:rPr>
                <w:rFonts w:ascii="Times New Roman" w:hAnsi="Times New Roman" w:cs="Times New Roman"/>
                <w:bCs/>
                <w:sz w:val="24"/>
              </w:rPr>
              <w:t>ite</w:t>
            </w:r>
          </w:p>
        </w:tc>
        <w:tc>
          <w:tcPr>
            <w:tcW w:w="7711" w:type="dxa"/>
            <w:gridSpan w:val="3"/>
            <w:vAlign w:val="center"/>
          </w:tcPr>
          <w:p w14:paraId="092B4835">
            <w:pPr>
              <w:jc w:val="left"/>
              <w:rPr>
                <w:rFonts w:ascii="Times New Roman" w:hAnsi="Times New Roman" w:cs="Times New Roman"/>
                <w:bCs/>
                <w:sz w:val="24"/>
              </w:rPr>
            </w:pPr>
          </w:p>
        </w:tc>
      </w:tr>
      <w:tr w14:paraId="2DD4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2065" w:type="dxa"/>
            <w:vAlign w:val="center"/>
          </w:tcPr>
          <w:p w14:paraId="63F85303">
            <w:pPr>
              <w:jc w:val="left"/>
              <w:rPr>
                <w:rFonts w:ascii="Times New Roman" w:hAnsi="Times New Roman" w:cs="Times New Roman"/>
                <w:bCs/>
                <w:sz w:val="24"/>
              </w:rPr>
            </w:pPr>
            <w:r>
              <w:rPr>
                <w:rFonts w:ascii="Times New Roman" w:hAnsi="Times New Roman" w:cs="Times New Roman"/>
                <w:bCs/>
                <w:sz w:val="24"/>
              </w:rPr>
              <w:t>Research Interests</w:t>
            </w:r>
          </w:p>
        </w:tc>
        <w:tc>
          <w:tcPr>
            <w:tcW w:w="7711" w:type="dxa"/>
            <w:gridSpan w:val="3"/>
            <w:vAlign w:val="center"/>
          </w:tcPr>
          <w:p w14:paraId="48959725">
            <w:pPr>
              <w:jc w:val="left"/>
              <w:rPr>
                <w:rFonts w:ascii="Times New Roman" w:hAnsi="Times New Roman" w:cs="Times New Roman"/>
                <w:bCs/>
                <w:sz w:val="24"/>
              </w:rPr>
            </w:pPr>
          </w:p>
        </w:tc>
      </w:tr>
      <w:tr w14:paraId="7408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2065" w:type="dxa"/>
            <w:vAlign w:val="center"/>
          </w:tcPr>
          <w:p w14:paraId="439BB15A">
            <w:pPr>
              <w:jc w:val="left"/>
              <w:rPr>
                <w:rFonts w:ascii="Times New Roman" w:hAnsi="Times New Roman" w:cs="Times New Roman"/>
                <w:bCs/>
                <w:sz w:val="24"/>
              </w:rPr>
            </w:pPr>
            <w:r>
              <w:rPr>
                <w:rFonts w:ascii="Times New Roman" w:hAnsi="Times New Roman" w:cs="Times New Roman"/>
                <w:bCs/>
                <w:sz w:val="24"/>
              </w:rPr>
              <w:t>ORCID</w:t>
            </w:r>
          </w:p>
        </w:tc>
        <w:tc>
          <w:tcPr>
            <w:tcW w:w="7711" w:type="dxa"/>
            <w:gridSpan w:val="3"/>
            <w:vAlign w:val="center"/>
          </w:tcPr>
          <w:p w14:paraId="46EFAE8C">
            <w:pPr>
              <w:jc w:val="left"/>
              <w:rPr>
                <w:rFonts w:ascii="Times New Roman" w:hAnsi="Times New Roman" w:cs="Times New Roman"/>
                <w:bCs/>
                <w:sz w:val="24"/>
              </w:rPr>
            </w:pPr>
          </w:p>
        </w:tc>
      </w:tr>
      <w:tr w14:paraId="0B77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jc w:val="center"/>
        </w:trPr>
        <w:tc>
          <w:tcPr>
            <w:tcW w:w="2065" w:type="dxa"/>
            <w:vAlign w:val="center"/>
          </w:tcPr>
          <w:p w14:paraId="765DE65D">
            <w:pPr>
              <w:jc w:val="left"/>
              <w:rPr>
                <w:rFonts w:ascii="Times New Roman" w:hAnsi="Times New Roman" w:cs="Times New Roman"/>
                <w:bCs/>
                <w:sz w:val="24"/>
              </w:rPr>
            </w:pPr>
            <w:r>
              <w:rPr>
                <w:rFonts w:ascii="Times New Roman" w:hAnsi="Times New Roman" w:cs="Times New Roman"/>
                <w:bCs/>
                <w:sz w:val="24"/>
              </w:rPr>
              <w:t>Editor of journal</w:t>
            </w:r>
          </w:p>
        </w:tc>
        <w:tc>
          <w:tcPr>
            <w:tcW w:w="7711" w:type="dxa"/>
            <w:gridSpan w:val="3"/>
            <w:vAlign w:val="center"/>
          </w:tcPr>
          <w:p w14:paraId="0B5B8316">
            <w:pPr>
              <w:jc w:val="left"/>
              <w:rPr>
                <w:rFonts w:ascii="Times New Roman" w:hAnsi="Times New Roman" w:cs="Times New Roman"/>
                <w:bCs/>
                <w:sz w:val="24"/>
              </w:rPr>
            </w:pPr>
            <w:r>
              <w:rPr>
                <w:rFonts w:ascii="Times New Roman" w:hAnsi="Times New Roman" w:cs="Times New Roman"/>
                <w:bCs/>
                <w:sz w:val="24"/>
              </w:rPr>
              <w:t>（If you are the editor, please kindly fill "editor" and journal name）</w:t>
            </w:r>
          </w:p>
          <w:p w14:paraId="50C09BDD">
            <w:pPr>
              <w:jc w:val="left"/>
              <w:rPr>
                <w:rFonts w:ascii="Times New Roman" w:hAnsi="Times New Roman" w:cs="Times New Roman"/>
                <w:bCs/>
                <w:sz w:val="24"/>
              </w:rPr>
            </w:pPr>
          </w:p>
          <w:p w14:paraId="082841F5">
            <w:pPr>
              <w:jc w:val="left"/>
              <w:rPr>
                <w:rFonts w:ascii="Times New Roman" w:hAnsi="Times New Roman" w:cs="Times New Roman"/>
                <w:bCs/>
                <w:sz w:val="24"/>
              </w:rPr>
            </w:pPr>
          </w:p>
        </w:tc>
      </w:tr>
      <w:tr w14:paraId="7314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776" w:type="dxa"/>
            <w:gridSpan w:val="4"/>
          </w:tcPr>
          <w:p w14:paraId="71DC7A8A">
            <w:pPr>
              <w:rPr>
                <w:rFonts w:ascii="Times New Roman" w:hAnsi="Times New Roman" w:cs="Times New Roman"/>
                <w:bCs/>
                <w:sz w:val="24"/>
              </w:rPr>
            </w:pPr>
            <w:r>
              <w:rPr>
                <w:rFonts w:ascii="Times New Roman" w:hAnsi="Times New Roman" w:cs="Times New Roman"/>
                <w:bCs/>
                <w:sz w:val="24"/>
              </w:rPr>
              <w:t xml:space="preserve">Please briefly introduce yourself in one paragraph, which may include </w:t>
            </w:r>
            <w:r>
              <w:rPr>
                <w:rFonts w:hint="eastAsia" w:ascii="Times New Roman" w:hAnsi="Times New Roman" w:cs="Times New Roman"/>
                <w:bCs/>
                <w:sz w:val="24"/>
              </w:rPr>
              <w:t>name,</w:t>
            </w:r>
            <w:r>
              <w:rPr>
                <w:rFonts w:ascii="Times New Roman" w:hAnsi="Times New Roman" w:cs="Times New Roman"/>
                <w:bCs/>
                <w:sz w:val="24"/>
              </w:rPr>
              <w:t xml:space="preserve"> affiliation, research interests, </w:t>
            </w:r>
            <w:r>
              <w:rPr>
                <w:rFonts w:hint="eastAsia" w:ascii="Times New Roman" w:hAnsi="Times New Roman" w:cs="Times New Roman"/>
                <w:bCs/>
                <w:sz w:val="24"/>
              </w:rPr>
              <w:t>professional title, academic position</w:t>
            </w:r>
            <w:r>
              <w:rPr>
                <w:rFonts w:ascii="Times New Roman" w:hAnsi="Times New Roman" w:cs="Times New Roman"/>
                <w:bCs/>
                <w:sz w:val="24"/>
              </w:rPr>
              <w:t>,</w:t>
            </w:r>
            <w:r>
              <w:rPr>
                <w:rFonts w:hint="eastAsia" w:ascii="Times New Roman" w:hAnsi="Times New Roman" w:cs="Times New Roman"/>
                <w:bCs/>
                <w:sz w:val="24"/>
              </w:rPr>
              <w:t xml:space="preserve"> </w:t>
            </w:r>
            <w:r>
              <w:rPr>
                <w:rFonts w:ascii="Times New Roman" w:hAnsi="Times New Roman" w:cs="Times New Roman"/>
                <w:bCs/>
                <w:sz w:val="24"/>
              </w:rPr>
              <w:t>publications, awards or honor</w:t>
            </w:r>
            <w:r>
              <w:rPr>
                <w:rFonts w:hint="eastAsia" w:ascii="Times New Roman" w:hAnsi="Times New Roman" w:cs="Times New Roman"/>
                <w:bCs/>
                <w:sz w:val="24"/>
              </w:rPr>
              <w:t>s</w:t>
            </w:r>
            <w:r>
              <w:rPr>
                <w:rFonts w:ascii="Times New Roman" w:hAnsi="Times New Roman" w:cs="Times New Roman"/>
                <w:bCs/>
                <w:sz w:val="24"/>
              </w:rPr>
              <w:t>…</w:t>
            </w:r>
          </w:p>
          <w:p w14:paraId="3256013C">
            <w:pPr>
              <w:rPr>
                <w:rFonts w:hint="eastAsia" w:ascii="Times New Roman" w:hAnsi="Times New Roman" w:cs="Times New Roman"/>
                <w:bCs/>
                <w:sz w:val="24"/>
              </w:rPr>
            </w:pPr>
          </w:p>
          <w:p w14:paraId="287A3370">
            <w:pPr>
              <w:rPr>
                <w:rFonts w:ascii="Times New Roman" w:hAnsi="Times New Roman" w:cs="Times New Roman"/>
                <w:bCs/>
                <w:sz w:val="24"/>
              </w:rPr>
            </w:pPr>
          </w:p>
        </w:tc>
      </w:tr>
      <w:tr w14:paraId="26D2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776" w:type="dxa"/>
            <w:gridSpan w:val="4"/>
            <w:vAlign w:val="center"/>
          </w:tcPr>
          <w:p w14:paraId="66DA999A">
            <w:pPr>
              <w:jc w:val="left"/>
              <w:rPr>
                <w:rFonts w:ascii="Times New Roman" w:hAnsi="Times New Roman" w:cs="Times New Roman"/>
                <w:bCs/>
                <w:sz w:val="24"/>
              </w:rPr>
            </w:pPr>
            <w:r>
              <w:rPr>
                <w:rFonts w:ascii="Times New Roman" w:hAnsi="Times New Roman" w:cs="Times New Roman"/>
                <w:bCs/>
                <w:sz w:val="24"/>
              </w:rPr>
              <w:t>Publications</w:t>
            </w:r>
            <w:r>
              <w:rPr>
                <w:rFonts w:hint="eastAsia" w:ascii="Times New Roman" w:hAnsi="Times New Roman" w:cs="Times New Roman"/>
                <w:bCs/>
                <w:sz w:val="24"/>
              </w:rPr>
              <w:t>:</w:t>
            </w:r>
          </w:p>
          <w:p w14:paraId="6B43979D">
            <w:pPr>
              <w:jc w:val="left"/>
              <w:rPr>
                <w:rFonts w:hint="eastAsia" w:ascii="Times New Roman" w:hAnsi="Times New Roman" w:cs="Times New Roman"/>
                <w:bCs/>
                <w:sz w:val="24"/>
              </w:rPr>
            </w:pPr>
          </w:p>
          <w:p w14:paraId="1B1C46BE">
            <w:pPr>
              <w:jc w:val="left"/>
              <w:rPr>
                <w:rFonts w:ascii="Times New Roman" w:hAnsi="Times New Roman" w:cs="Times New Roman"/>
                <w:bCs/>
                <w:sz w:val="24"/>
              </w:rPr>
            </w:pPr>
          </w:p>
        </w:tc>
      </w:tr>
      <w:tr w14:paraId="02A2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776" w:type="dxa"/>
            <w:gridSpan w:val="4"/>
            <w:vAlign w:val="center"/>
          </w:tcPr>
          <w:p w14:paraId="7935E9E4">
            <w:pPr>
              <w:jc w:val="left"/>
              <w:rPr>
                <w:rFonts w:ascii="Times New Roman" w:hAnsi="Times New Roman" w:cs="Times New Roman"/>
                <w:b/>
                <w:sz w:val="24"/>
              </w:rPr>
            </w:pPr>
            <w:r>
              <w:rPr>
                <w:rFonts w:hint="eastAsia" w:ascii="Times New Roman" w:hAnsi="Times New Roman" w:cs="Times New Roman"/>
                <w:b/>
                <w:sz w:val="24"/>
              </w:rPr>
              <w:t>Presentation Title and Abstract:</w:t>
            </w:r>
          </w:p>
          <w:p w14:paraId="245AD461">
            <w:pPr>
              <w:jc w:val="left"/>
              <w:rPr>
                <w:rFonts w:ascii="Times New Roman" w:hAnsi="Times New Roman" w:cs="Times New Roman"/>
                <w:bCs/>
                <w:sz w:val="24"/>
              </w:rPr>
            </w:pPr>
            <w:r>
              <w:rPr>
                <w:rFonts w:hint="eastAsia" w:ascii="Times New Roman" w:hAnsi="Times New Roman" w:cs="Times New Roman"/>
                <w:bCs/>
                <w:sz w:val="24"/>
              </w:rPr>
              <w:t>(A long abstract is required to submit to conference committee for Speakers. Abstract needs to include research details, such as research background, research questions, data sources, research methods, research conclusions and so on)</w:t>
            </w:r>
          </w:p>
          <w:p w14:paraId="4B924D27">
            <w:pPr>
              <w:jc w:val="left"/>
              <w:rPr>
                <w:rFonts w:hint="eastAsia" w:ascii="Times New Roman" w:hAnsi="Times New Roman" w:cs="Times New Roman"/>
                <w:bCs/>
                <w:sz w:val="24"/>
              </w:rPr>
            </w:pPr>
          </w:p>
          <w:p w14:paraId="46A6A8AF">
            <w:pPr>
              <w:jc w:val="left"/>
              <w:rPr>
                <w:rFonts w:ascii="Times New Roman" w:hAnsi="Times New Roman" w:cs="Times New Roman"/>
                <w:bCs/>
                <w:sz w:val="24"/>
              </w:rPr>
            </w:pPr>
          </w:p>
        </w:tc>
      </w:tr>
      <w:tr w14:paraId="27AA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776" w:type="dxa"/>
            <w:gridSpan w:val="4"/>
            <w:vAlign w:val="center"/>
          </w:tcPr>
          <w:p w14:paraId="20E878D6">
            <w:pPr>
              <w:jc w:val="left"/>
              <w:rPr>
                <w:rFonts w:hint="eastAsia" w:ascii="Times New Roman" w:hAnsi="Times New Roman" w:cs="Times New Roman"/>
                <w:bCs/>
                <w:sz w:val="24"/>
              </w:rPr>
            </w:pPr>
            <w:r>
              <w:rPr>
                <w:rFonts w:hint="eastAsia" w:ascii="Times New Roman" w:hAnsi="Times New Roman" w:cs="Times New Roman"/>
                <w:bCs/>
                <w:sz w:val="24"/>
              </w:rPr>
              <w:t>Others:</w:t>
            </w:r>
          </w:p>
          <w:p w14:paraId="11706C5C">
            <w:pPr>
              <w:jc w:val="left"/>
              <w:rPr>
                <w:rFonts w:ascii="Times New Roman" w:hAnsi="Times New Roman" w:cs="Times New Roman"/>
                <w:bCs/>
                <w:sz w:val="24"/>
              </w:rPr>
            </w:pPr>
          </w:p>
          <w:p w14:paraId="20F9BBE6">
            <w:pPr>
              <w:jc w:val="left"/>
              <w:rPr>
                <w:rFonts w:ascii="Times New Roman" w:hAnsi="Times New Roman" w:cs="Times New Roman"/>
                <w:bCs/>
                <w:sz w:val="24"/>
              </w:rPr>
            </w:pPr>
          </w:p>
        </w:tc>
      </w:tr>
    </w:tbl>
    <w:p w14:paraId="3807C72A">
      <w:pPr>
        <w:rPr>
          <w:rFonts w:hint="eastAsia"/>
        </w:rPr>
      </w:pPr>
    </w:p>
    <w:sectPr>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3E"/>
    <w:rsid w:val="000D51F3"/>
    <w:rsid w:val="003D1572"/>
    <w:rsid w:val="00650AC3"/>
    <w:rsid w:val="00791CE8"/>
    <w:rsid w:val="00A1713E"/>
    <w:rsid w:val="00AB2824"/>
    <w:rsid w:val="33E93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uiPriority w:val="9"/>
    <w:rPr>
      <w:rFonts w:cstheme="majorBidi"/>
      <w:color w:val="2F5597" w:themeColor="accent1" w:themeShade="BF"/>
      <w:sz w:val="28"/>
      <w:szCs w:val="28"/>
    </w:rPr>
  </w:style>
  <w:style w:type="character" w:customStyle="1" w:styleId="21">
    <w:name w:val="标题 5 字符"/>
    <w:basedOn w:val="16"/>
    <w:link w:val="6"/>
    <w:semiHidden/>
    <w:uiPriority w:val="9"/>
    <w:rPr>
      <w:rFonts w:cstheme="majorBidi"/>
      <w:color w:val="2F5597" w:themeColor="accent1" w:themeShade="BF"/>
      <w:sz w:val="24"/>
      <w:szCs w:val="24"/>
    </w:rPr>
  </w:style>
  <w:style w:type="character" w:customStyle="1" w:styleId="22">
    <w:name w:val="标题 6 字符"/>
    <w:basedOn w:val="16"/>
    <w:link w:val="7"/>
    <w:semiHidden/>
    <w:uiPriority w:val="9"/>
    <w:rPr>
      <w:rFonts w:cstheme="majorBidi"/>
      <w:b/>
      <w:bCs/>
      <w:color w:val="2F5597"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uiPriority w:val="30"/>
    <w:rPr>
      <w:i/>
      <w:iCs/>
      <w:color w:val="2F5597" w:themeColor="accent1" w:themeShade="BF"/>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99</Words>
  <Characters>635</Characters>
  <Lines>5</Lines>
  <Paragraphs>1</Paragraphs>
  <TotalTime>2</TotalTime>
  <ScaleCrop>false</ScaleCrop>
  <LinksUpToDate>false</LinksUpToDate>
  <CharactersWithSpaces>714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2025-01-13T06:19:00Z</dcterms:created>
  <dc:creator>Aaliserellie Wang</dc:creator>
  <cp:lastModifiedBy>Aaliserellie</cp:lastModifiedBy>
  <dcterms:modified xsi:type="dcterms:W3CDTF">2025-12-16T07:04:34Z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eyJoZGlkIjoiMTBiMDE3ZWJlODE2MzM3ODg3ZDliZmUwZmQyYjY0YjIiLCJ1c2VySWQiOiIxNjgyODk3MzUzIn0=</vt:lpwstr>
  </property>
  <property fmtid="{D5CDD505-2E9C-101B-9397-08002B2CF9AE}" pid="3" name="KSOProductBuildVer">
    <vt:lpwstr>2052-12.1.0.24034</vt:lpwstr>
  </property>
  <property fmtid="{D5CDD505-2E9C-101B-9397-08002B2CF9AE}" pid="4" name="ICV">
    <vt:lpwstr>E16C5CF2A1364AB0AAF2BECB6129E508_12</vt:lpwstr>
  </property>
</Properties>
</file>